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D4" w:rsidRDefault="00D93FD4" w:rsidP="00D93FD4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D93FD4" w:rsidRDefault="00D93FD4" w:rsidP="00D93FD4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>П</w:t>
      </w:r>
      <w:r>
        <w:rPr>
          <w:rFonts w:eastAsia="Arial Unicode MS"/>
          <w:b/>
          <w:bCs/>
        </w:rPr>
        <w:t xml:space="preserve">РОВЕРОЧНЫЙ ЛИСТ </w:t>
      </w:r>
    </w:p>
    <w:p w:rsidR="00D93FD4" w:rsidRPr="00CA559F" w:rsidRDefault="00D93FD4" w:rsidP="00D93FD4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(список контрольных вопросов),</w:t>
      </w:r>
    </w:p>
    <w:p w:rsidR="00D93FD4" w:rsidRDefault="00D93FD4" w:rsidP="00D93FD4">
      <w:pPr>
        <w:keepNext/>
        <w:jc w:val="center"/>
        <w:outlineLvl w:val="0"/>
        <w:rPr>
          <w:rFonts w:eastAsia="Arial Unicode MS"/>
          <w:b/>
          <w:bCs/>
        </w:rPr>
      </w:pPr>
      <w:proofErr w:type="gramStart"/>
      <w:r w:rsidRPr="00CA559F">
        <w:rPr>
          <w:rFonts w:eastAsia="Arial Unicode MS"/>
          <w:b/>
          <w:bCs/>
        </w:rPr>
        <w:t>используемый</w:t>
      </w:r>
      <w:proofErr w:type="gramEnd"/>
      <w:r w:rsidRPr="00CA559F">
        <w:rPr>
          <w:rFonts w:eastAsia="Arial Unicode MS"/>
          <w:b/>
          <w:bCs/>
        </w:rPr>
        <w:t xml:space="preserve"> при проведении плановых проверок </w:t>
      </w:r>
      <w:r>
        <w:rPr>
          <w:rFonts w:eastAsia="Arial Unicode MS"/>
          <w:b/>
          <w:bCs/>
        </w:rPr>
        <w:t xml:space="preserve">юридических лиц </w:t>
      </w:r>
    </w:p>
    <w:p w:rsidR="00D93FD4" w:rsidRDefault="00D93FD4" w:rsidP="00D93FD4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и индивидуальных предпринимателей,</w:t>
      </w:r>
      <w:r w:rsidRPr="00CA559F">
        <w:rPr>
          <w:rFonts w:eastAsia="Arial Unicode MS"/>
          <w:b/>
          <w:bCs/>
        </w:rPr>
        <w:t xml:space="preserve"> по муниципальному </w:t>
      </w:r>
      <w:r w:rsidRPr="003232BE">
        <w:rPr>
          <w:rFonts w:eastAsia="Arial Unicode MS"/>
          <w:b/>
          <w:bCs/>
        </w:rPr>
        <w:t xml:space="preserve">контролю </w:t>
      </w:r>
      <w:proofErr w:type="gramStart"/>
      <w:r w:rsidRPr="003232BE">
        <w:rPr>
          <w:rFonts w:eastAsia="Arial Unicode MS"/>
          <w:b/>
          <w:bCs/>
        </w:rPr>
        <w:t>за</w:t>
      </w:r>
      <w:proofErr w:type="gramEnd"/>
      <w:r w:rsidRPr="003232BE">
        <w:rPr>
          <w:rFonts w:eastAsia="Arial Unicode MS"/>
          <w:b/>
          <w:bCs/>
        </w:rPr>
        <w:t xml:space="preserve"> </w:t>
      </w:r>
    </w:p>
    <w:p w:rsidR="00D93FD4" w:rsidRDefault="00D93FD4" w:rsidP="00D93FD4">
      <w:pPr>
        <w:keepNext/>
        <w:jc w:val="center"/>
        <w:outlineLvl w:val="0"/>
        <w:rPr>
          <w:rFonts w:eastAsia="Arial Unicode MS"/>
          <w:b/>
          <w:bCs/>
        </w:rPr>
      </w:pPr>
      <w:r w:rsidRPr="003232BE">
        <w:rPr>
          <w:rFonts w:eastAsia="Arial Unicode MS"/>
          <w:b/>
          <w:bCs/>
        </w:rPr>
        <w:t xml:space="preserve">сохранностью автомобильных дорог местного значения в границах </w:t>
      </w:r>
    </w:p>
    <w:p w:rsidR="00D93FD4" w:rsidRPr="00CA559F" w:rsidRDefault="00D93FD4" w:rsidP="00D93FD4">
      <w:pPr>
        <w:keepNext/>
        <w:jc w:val="center"/>
        <w:outlineLvl w:val="0"/>
        <w:rPr>
          <w:rFonts w:eastAsia="Arial Unicode MS"/>
          <w:bCs/>
        </w:rPr>
      </w:pPr>
      <w:r w:rsidRPr="003232BE">
        <w:rPr>
          <w:rFonts w:eastAsia="Arial Unicode MS"/>
          <w:b/>
          <w:bCs/>
        </w:rPr>
        <w:t xml:space="preserve">населенных пунктов </w:t>
      </w:r>
      <w:r>
        <w:rPr>
          <w:rFonts w:eastAsia="Arial Unicode MS"/>
          <w:b/>
          <w:bCs/>
        </w:rPr>
        <w:t>Ворон</w:t>
      </w:r>
      <w:r w:rsidRPr="003232BE">
        <w:rPr>
          <w:rFonts w:eastAsia="Arial Unicode MS"/>
          <w:b/>
          <w:bCs/>
        </w:rPr>
        <w:t xml:space="preserve">овского сельского поселения </w:t>
      </w:r>
    </w:p>
    <w:p w:rsidR="00D93FD4" w:rsidRPr="00CA559F" w:rsidRDefault="00D93FD4" w:rsidP="00D93FD4">
      <w:pPr>
        <w:spacing w:line="276" w:lineRule="auto"/>
        <w:jc w:val="both"/>
        <w:rPr>
          <w:color w:val="000000"/>
          <w:spacing w:val="-2"/>
        </w:rPr>
      </w:pPr>
    </w:p>
    <w:p w:rsidR="00D93FD4" w:rsidRPr="00CA559F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1. </w:t>
      </w:r>
      <w:r w:rsidRPr="00CA559F">
        <w:rPr>
          <w:color w:val="000000"/>
          <w:spacing w:val="-2"/>
        </w:rPr>
        <w:t xml:space="preserve">Вид муниципального контроля: муниципальный </w:t>
      </w:r>
      <w:proofErr w:type="gramStart"/>
      <w:r w:rsidRPr="003232BE">
        <w:rPr>
          <w:bCs/>
          <w:color w:val="000000"/>
          <w:spacing w:val="-2"/>
        </w:rPr>
        <w:t>контрол</w:t>
      </w:r>
      <w:r>
        <w:rPr>
          <w:bCs/>
          <w:color w:val="000000"/>
          <w:spacing w:val="-2"/>
        </w:rPr>
        <w:t>ь</w:t>
      </w:r>
      <w:r w:rsidRPr="003232BE">
        <w:rPr>
          <w:bCs/>
          <w:color w:val="000000"/>
          <w:spacing w:val="-2"/>
        </w:rPr>
        <w:t xml:space="preserve"> за</w:t>
      </w:r>
      <w:proofErr w:type="gramEnd"/>
      <w:r w:rsidRPr="003232BE">
        <w:rPr>
          <w:bCs/>
          <w:color w:val="000000"/>
          <w:spacing w:val="-2"/>
        </w:rPr>
        <w:t xml:space="preserve"> сохранностью автомобильных дорог местного значения в границах населенных пунктов </w:t>
      </w:r>
      <w:r>
        <w:rPr>
          <w:bCs/>
          <w:color w:val="000000"/>
          <w:spacing w:val="-2"/>
        </w:rPr>
        <w:t>Ворон</w:t>
      </w:r>
      <w:r w:rsidRPr="003232BE">
        <w:rPr>
          <w:bCs/>
          <w:color w:val="000000"/>
          <w:spacing w:val="-2"/>
        </w:rPr>
        <w:t>овского сельского поселения</w:t>
      </w:r>
      <w:r w:rsidRPr="00CA559F">
        <w:rPr>
          <w:color w:val="000000"/>
          <w:spacing w:val="-2"/>
        </w:rPr>
        <w:t>.</w:t>
      </w:r>
    </w:p>
    <w:p w:rsidR="00D93FD4" w:rsidRPr="005B14AA" w:rsidRDefault="00D93FD4" w:rsidP="00D93FD4">
      <w:pPr>
        <w:shd w:val="clear" w:color="auto" w:fill="FFFFFF"/>
        <w:suppressAutoHyphens/>
        <w:ind w:firstLine="708"/>
        <w:jc w:val="both"/>
        <w:rPr>
          <w:bCs/>
          <w:lang w:eastAsia="ar-SA"/>
        </w:rPr>
      </w:pPr>
      <w:r>
        <w:rPr>
          <w:color w:val="000000"/>
          <w:spacing w:val="-2"/>
        </w:rPr>
        <w:t xml:space="preserve">2. </w:t>
      </w:r>
      <w:proofErr w:type="gramStart"/>
      <w:r w:rsidRPr="00F370FA">
        <w:rPr>
          <w:color w:val="000000"/>
          <w:spacing w:val="-2"/>
        </w:rPr>
        <w:t xml:space="preserve">Ограничение предмета плановой проверки: </w:t>
      </w:r>
      <w:r>
        <w:rPr>
          <w:color w:val="000000"/>
          <w:spacing w:val="-2"/>
        </w:rPr>
        <w:t>п</w:t>
      </w:r>
      <w:r w:rsidRPr="00F370FA">
        <w:rPr>
          <w:color w:val="000000"/>
          <w:spacing w:val="-2"/>
        </w:rPr>
        <w:t xml:space="preserve">редмет настоящей проверки ограничен </w:t>
      </w:r>
      <w:r w:rsidRPr="00EA0547">
        <w:rPr>
          <w:spacing w:val="-2"/>
        </w:rPr>
        <w:t>обязательными требованиями, а также требованиями, установленными</w:t>
      </w:r>
      <w:r>
        <w:rPr>
          <w:spacing w:val="-2"/>
        </w:rPr>
        <w:t xml:space="preserve"> </w:t>
      </w:r>
      <w:r w:rsidRPr="00F370FA">
        <w:rPr>
          <w:color w:val="000000"/>
          <w:spacing w:val="-2"/>
        </w:rPr>
        <w:t>постановлением</w:t>
      </w:r>
      <w:r>
        <w:rPr>
          <w:color w:val="000000"/>
          <w:spacing w:val="-2"/>
        </w:rPr>
        <w:t xml:space="preserve"> Администрации Вороновского сельского поселения от 07.04.2017 № 52 «</w:t>
      </w:r>
      <w:r w:rsidRPr="0046554A">
        <w:t xml:space="preserve">Об утверждении Административного регламента </w:t>
      </w:r>
      <w:r w:rsidRPr="0046554A">
        <w:rPr>
          <w:bCs/>
        </w:rPr>
        <w:t>по осуществлению муниципального</w:t>
      </w:r>
      <w:r w:rsidRPr="005B14AA">
        <w:rPr>
          <w:bCs/>
        </w:rPr>
        <w:t xml:space="preserve"> </w:t>
      </w:r>
      <w:r w:rsidRPr="0046554A">
        <w:rPr>
          <w:bCs/>
          <w:lang w:eastAsia="ar-SA"/>
        </w:rPr>
        <w:t>контроля за сохранностью автомобильных дорог местного значения в границах населенных</w:t>
      </w:r>
      <w:r w:rsidRPr="005B14AA">
        <w:rPr>
          <w:bCs/>
          <w:lang w:eastAsia="ar-SA"/>
        </w:rPr>
        <w:t xml:space="preserve"> </w:t>
      </w:r>
      <w:r w:rsidRPr="0046554A">
        <w:rPr>
          <w:bCs/>
          <w:lang w:eastAsia="ar-SA"/>
        </w:rPr>
        <w:t xml:space="preserve">пунктов </w:t>
      </w:r>
      <w:r w:rsidRPr="0046554A">
        <w:t>Вороновского сельского поселения</w:t>
      </w:r>
      <w:r>
        <w:t>».</w:t>
      </w:r>
      <w:proofErr w:type="gramEnd"/>
    </w:p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 Наименование органа муниципального контроля: Администрация Вороновского сельского поселения.</w:t>
      </w:r>
    </w:p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4. Форма настоящего проверочного листа (списка контрольных вопросов) утверждена постановлением Администрации Вороновского сельского поселения от </w:t>
      </w:r>
      <w:r w:rsidRPr="00EC3D4F">
        <w:rPr>
          <w:spacing w:val="-2"/>
        </w:rPr>
        <w:t xml:space="preserve">20.02.2018 № </w:t>
      </w:r>
      <w:bookmarkStart w:id="0" w:name="_GoBack"/>
      <w:bookmarkEnd w:id="0"/>
      <w:r w:rsidRPr="00EC3D4F">
        <w:rPr>
          <w:spacing w:val="-2"/>
        </w:rPr>
        <w:t>21</w:t>
      </w:r>
      <w:r>
        <w:rPr>
          <w:color w:val="000000"/>
          <w:spacing w:val="-2"/>
        </w:rPr>
        <w:t xml:space="preserve">                     </w:t>
      </w:r>
      <w:r w:rsidRPr="00B74D3E">
        <w:rPr>
          <w:color w:val="000000"/>
          <w:spacing w:val="-2"/>
        </w:rPr>
        <w:t>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</w:t>
      </w:r>
      <w:r>
        <w:rPr>
          <w:color w:val="000000"/>
          <w:spacing w:val="-2"/>
        </w:rPr>
        <w:t>».</w:t>
      </w:r>
    </w:p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 Наименование юридического лица, фамилия, имя, отчество (последнее – при наличии) индивидуального предпринимателя, в отношении которого проводится плановая проверка: ____________________________________________________________________________________ </w:t>
      </w:r>
    </w:p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 ___________________________________________________________ ____________________________________________________________________________________</w:t>
      </w:r>
    </w:p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7. Реквизиты распоряжения руководителя органа муниципального контроля о проведении проверки: распоряжение Администрации Вороновского сельского поселения </w:t>
      </w:r>
      <w:proofErr w:type="gramStart"/>
      <w:r>
        <w:rPr>
          <w:color w:val="000000"/>
          <w:spacing w:val="-2"/>
        </w:rPr>
        <w:t>от</w:t>
      </w:r>
      <w:proofErr w:type="gramEnd"/>
      <w:r>
        <w:rPr>
          <w:color w:val="000000"/>
          <w:spacing w:val="-2"/>
        </w:rPr>
        <w:t xml:space="preserve"> _________ № ______.</w:t>
      </w:r>
    </w:p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8. Учетный номер проверки: ________, дата присвоения учетного номера проверки в едином реестре проверок: ______________.</w:t>
      </w:r>
    </w:p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9. Перечень вопросов и ответы на них:</w:t>
      </w:r>
    </w:p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</w:p>
    <w:tbl>
      <w:tblPr>
        <w:tblStyle w:val="a3"/>
        <w:tblW w:w="0" w:type="auto"/>
        <w:tblLook w:val="04A0"/>
      </w:tblPr>
      <w:tblGrid>
        <w:gridCol w:w="675"/>
        <w:gridCol w:w="3379"/>
        <w:gridCol w:w="2291"/>
        <w:gridCol w:w="1764"/>
        <w:gridCol w:w="2028"/>
      </w:tblGrid>
      <w:tr w:rsidR="00D93FD4" w:rsidTr="008E0FDE">
        <w:tc>
          <w:tcPr>
            <w:tcW w:w="675" w:type="dxa"/>
            <w:vMerge w:val="restart"/>
          </w:tcPr>
          <w:p w:rsidR="00D93FD4" w:rsidRPr="00847D86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 xml:space="preserve">№ </w:t>
            </w:r>
          </w:p>
          <w:p w:rsidR="00D93FD4" w:rsidRPr="00847D86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п. п.</w:t>
            </w:r>
          </w:p>
        </w:tc>
        <w:tc>
          <w:tcPr>
            <w:tcW w:w="3379" w:type="dxa"/>
            <w:vMerge w:val="restart"/>
          </w:tcPr>
          <w:p w:rsidR="00D93FD4" w:rsidRPr="00847D86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Перечень вопросов</w:t>
            </w:r>
          </w:p>
        </w:tc>
        <w:tc>
          <w:tcPr>
            <w:tcW w:w="2291" w:type="dxa"/>
            <w:vMerge w:val="restart"/>
          </w:tcPr>
          <w:p w:rsidR="00D93FD4" w:rsidRPr="00847D86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Реквизиты нормативного правового акта, которым установлены обязательные требования</w:t>
            </w:r>
          </w:p>
        </w:tc>
        <w:tc>
          <w:tcPr>
            <w:tcW w:w="3792" w:type="dxa"/>
            <w:gridSpan w:val="2"/>
          </w:tcPr>
          <w:p w:rsidR="00D93FD4" w:rsidRPr="00847D86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Варианты ответа</w:t>
            </w:r>
          </w:p>
        </w:tc>
      </w:tr>
      <w:tr w:rsidR="00D93FD4" w:rsidTr="008E0FDE">
        <w:tc>
          <w:tcPr>
            <w:tcW w:w="675" w:type="dxa"/>
            <w:vMerge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3379" w:type="dxa"/>
            <w:vMerge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291" w:type="dxa"/>
            <w:vMerge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64" w:type="dxa"/>
          </w:tcPr>
          <w:p w:rsidR="00D93FD4" w:rsidRPr="00847D86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Да</w:t>
            </w: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Нет</w:t>
            </w:r>
          </w:p>
        </w:tc>
      </w:tr>
      <w:tr w:rsidR="00D93FD4" w:rsidTr="008E0FDE">
        <w:tc>
          <w:tcPr>
            <w:tcW w:w="675" w:type="dxa"/>
          </w:tcPr>
          <w:p w:rsidR="00D93FD4" w:rsidRPr="0099567E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99567E">
              <w:rPr>
                <w:color w:val="000000"/>
                <w:spacing w:val="-2"/>
              </w:rPr>
              <w:t>1</w:t>
            </w:r>
          </w:p>
        </w:tc>
        <w:tc>
          <w:tcPr>
            <w:tcW w:w="3379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Осуществление движения по автомобильным дорогам на транспортных средствах, имеющих элементы конструкций, которые могут нанести повреждение автомобильным дорогам</w:t>
            </w:r>
          </w:p>
          <w:p w:rsidR="00D93FD4" w:rsidRPr="0099567E" w:rsidRDefault="00D93FD4" w:rsidP="008E0FDE">
            <w:pPr>
              <w:rPr>
                <w:bCs/>
              </w:rPr>
            </w:pPr>
          </w:p>
        </w:tc>
        <w:tc>
          <w:tcPr>
            <w:tcW w:w="2291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 xml:space="preserve">статья 29 Федерального закона от 8 ноября 2007 года № 257-ФЗ «Об автомобильных дорогах и о дорожной деятельности в Российской Федерации и о </w:t>
            </w:r>
            <w:r w:rsidRPr="0099567E">
              <w:rPr>
                <w:bCs/>
              </w:rPr>
              <w:lastRenderedPageBreak/>
              <w:t>внесении изменений в отдельные законодательные акты Российской Федерации» (далее Федеральный закон № 257-ФЗ)</w:t>
            </w:r>
          </w:p>
        </w:tc>
        <w:tc>
          <w:tcPr>
            <w:tcW w:w="1764" w:type="dxa"/>
          </w:tcPr>
          <w:p w:rsidR="00D93FD4" w:rsidRPr="0099567E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D93FD4" w:rsidTr="008E0FDE">
        <w:tc>
          <w:tcPr>
            <w:tcW w:w="675" w:type="dxa"/>
          </w:tcPr>
          <w:p w:rsidR="00D93FD4" w:rsidRPr="0099567E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2</w:t>
            </w:r>
          </w:p>
        </w:tc>
        <w:tc>
          <w:tcPr>
            <w:tcW w:w="3379" w:type="dxa"/>
          </w:tcPr>
          <w:p w:rsidR="00D93FD4" w:rsidRPr="0099567E" w:rsidRDefault="00D93FD4" w:rsidP="008E0FDE">
            <w:pPr>
              <w:rPr>
                <w:bCs/>
              </w:rPr>
            </w:pPr>
            <w:proofErr w:type="gramStart"/>
            <w:r w:rsidRPr="0099567E">
              <w:rPr>
                <w:bCs/>
              </w:rPr>
              <w:t>Осуществление движения по автомобильным дорогам на тяжеловесных транспортных средствах, масса которых с грузом или без груза и (или) нагрузка на ось которых более чем на два процента превышают допустимую массу транспортного средства и (или) допустимую нагрузку на ось, и (или) на крупногабаритных транспортных средствах и на транспортных средствах, осуществляющих перевозки опасных грузов без специальных разрешений, выдаваемых в порядке, установленном Федеральным</w:t>
            </w:r>
            <w:proofErr w:type="gramEnd"/>
            <w:r w:rsidRPr="0099567E">
              <w:rPr>
                <w:bCs/>
              </w:rPr>
              <w:t xml:space="preserve"> законом № 257-ФЗ</w:t>
            </w:r>
          </w:p>
        </w:tc>
        <w:tc>
          <w:tcPr>
            <w:tcW w:w="2291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 xml:space="preserve">статья 29 Федерального закона № 257-ФЗ </w:t>
            </w:r>
          </w:p>
        </w:tc>
        <w:tc>
          <w:tcPr>
            <w:tcW w:w="1764" w:type="dxa"/>
          </w:tcPr>
          <w:p w:rsidR="00D93FD4" w:rsidRPr="0099567E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D93FD4" w:rsidTr="008E0FDE">
        <w:tc>
          <w:tcPr>
            <w:tcW w:w="675" w:type="dxa"/>
          </w:tcPr>
          <w:p w:rsidR="00D93FD4" w:rsidRPr="0099567E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3379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Осуществление движения по автомобильным дорогам на тяжеловесных транспортных средствах, осуществляющих перевозки грузов, не являющихся неделимыми</w:t>
            </w:r>
          </w:p>
        </w:tc>
        <w:tc>
          <w:tcPr>
            <w:tcW w:w="2291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D93FD4" w:rsidRPr="0099567E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D93FD4" w:rsidTr="008E0FDE">
        <w:tc>
          <w:tcPr>
            <w:tcW w:w="675" w:type="dxa"/>
          </w:tcPr>
          <w:p w:rsidR="00D93FD4" w:rsidRPr="0099567E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3379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 xml:space="preserve">Загрязнение дорожного покрытия, полос отвода и придорожных </w:t>
            </w:r>
            <w:proofErr w:type="gramStart"/>
            <w:r>
              <w:rPr>
                <w:bCs/>
              </w:rPr>
              <w:t>полос</w:t>
            </w:r>
            <w:proofErr w:type="gramEnd"/>
            <w:r>
              <w:rPr>
                <w:bCs/>
              </w:rPr>
              <w:t xml:space="preserve"> </w:t>
            </w:r>
            <w:r w:rsidRPr="0099567E">
              <w:rPr>
                <w:bCs/>
              </w:rPr>
              <w:t>автомобильных дорог</w:t>
            </w:r>
          </w:p>
        </w:tc>
        <w:tc>
          <w:tcPr>
            <w:tcW w:w="2291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D93FD4" w:rsidRPr="0099567E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D93FD4" w:rsidTr="008E0FDE">
        <w:tc>
          <w:tcPr>
            <w:tcW w:w="675" w:type="dxa"/>
          </w:tcPr>
          <w:p w:rsidR="00D93FD4" w:rsidRPr="0099567E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  <w:tc>
          <w:tcPr>
            <w:tcW w:w="3379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Использование водоотводных сооружений автомобильных дорог для стока или сброса вод</w:t>
            </w:r>
          </w:p>
        </w:tc>
        <w:tc>
          <w:tcPr>
            <w:tcW w:w="2291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D93FD4" w:rsidRPr="0099567E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D93FD4" w:rsidTr="008E0FDE">
        <w:tc>
          <w:tcPr>
            <w:tcW w:w="675" w:type="dxa"/>
          </w:tcPr>
          <w:p w:rsidR="00D93FD4" w:rsidRPr="0099567E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</w:t>
            </w:r>
          </w:p>
        </w:tc>
        <w:tc>
          <w:tcPr>
            <w:tcW w:w="3379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Выполнение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уменьшение сцепления колес транспортных сре</w:t>
            </w:r>
            <w:proofErr w:type="gramStart"/>
            <w:r w:rsidRPr="0099567E">
              <w:rPr>
                <w:bCs/>
              </w:rPr>
              <w:t>дств с д</w:t>
            </w:r>
            <w:proofErr w:type="gramEnd"/>
            <w:r w:rsidRPr="0099567E">
              <w:rPr>
                <w:bCs/>
              </w:rPr>
              <w:t>орожным покрытием</w:t>
            </w:r>
          </w:p>
        </w:tc>
        <w:tc>
          <w:tcPr>
            <w:tcW w:w="2291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D93FD4" w:rsidRPr="0099567E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D93FD4" w:rsidTr="008E0FDE">
        <w:tc>
          <w:tcPr>
            <w:tcW w:w="675" w:type="dxa"/>
          </w:tcPr>
          <w:p w:rsidR="00D93FD4" w:rsidRPr="0099567E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</w:t>
            </w:r>
          </w:p>
        </w:tc>
        <w:tc>
          <w:tcPr>
            <w:tcW w:w="3379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Создание условий, препятствующих обеспечению безопасности дорожного движения</w:t>
            </w:r>
          </w:p>
        </w:tc>
        <w:tc>
          <w:tcPr>
            <w:tcW w:w="2291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D93FD4" w:rsidRPr="0099567E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D93FD4" w:rsidTr="008E0FDE">
        <w:tc>
          <w:tcPr>
            <w:tcW w:w="675" w:type="dxa"/>
          </w:tcPr>
          <w:p w:rsidR="00D93FD4" w:rsidRPr="0099567E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</w:t>
            </w:r>
          </w:p>
        </w:tc>
        <w:tc>
          <w:tcPr>
            <w:tcW w:w="3379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 xml:space="preserve">Осуществление прогона животных через автомобильные дороги вне специально установленных мест, </w:t>
            </w:r>
            <w:r w:rsidRPr="0099567E">
              <w:rPr>
                <w:bCs/>
              </w:rPr>
              <w:lastRenderedPageBreak/>
              <w:t>согласованных с владельцами автомобильных дорог</w:t>
            </w:r>
          </w:p>
        </w:tc>
        <w:tc>
          <w:tcPr>
            <w:tcW w:w="2291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lastRenderedPageBreak/>
              <w:t>статья 29 Федерального закона № 257-ФЗ</w:t>
            </w:r>
          </w:p>
        </w:tc>
        <w:tc>
          <w:tcPr>
            <w:tcW w:w="1764" w:type="dxa"/>
          </w:tcPr>
          <w:p w:rsidR="00D93FD4" w:rsidRPr="0099567E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D93FD4" w:rsidTr="008E0FDE">
        <w:tc>
          <w:tcPr>
            <w:tcW w:w="675" w:type="dxa"/>
          </w:tcPr>
          <w:p w:rsidR="00D93FD4" w:rsidRPr="0099567E" w:rsidRDefault="00D93FD4" w:rsidP="008E0FD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9</w:t>
            </w:r>
          </w:p>
        </w:tc>
        <w:tc>
          <w:tcPr>
            <w:tcW w:w="3379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</w:t>
            </w:r>
          </w:p>
        </w:tc>
        <w:tc>
          <w:tcPr>
            <w:tcW w:w="2291" w:type="dxa"/>
          </w:tcPr>
          <w:p w:rsidR="00D93FD4" w:rsidRPr="0099567E" w:rsidRDefault="00D93FD4" w:rsidP="008E0FDE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D93FD4" w:rsidRPr="0099567E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D93FD4" w:rsidRPr="00847D86" w:rsidRDefault="00D93FD4" w:rsidP="008E0FD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</w:tbl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10. Должность, фамилия и инициалы должностного лица органа муниципального контроля, проводящего плановую проверку и заполняющего проверочный лист: 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_______________________________          ________________________________________</w:t>
      </w: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827F3D">
        <w:rPr>
          <w:bCs/>
          <w:color w:val="000000"/>
          <w:spacing w:val="-2"/>
          <w:sz w:val="20"/>
          <w:szCs w:val="20"/>
        </w:rPr>
        <w:t>проверяющего</w:t>
      </w:r>
      <w:proofErr w:type="gramEnd"/>
      <w:r w:rsidRPr="00827F3D">
        <w:rPr>
          <w:bCs/>
          <w:color w:val="000000"/>
          <w:spacing w:val="-2"/>
          <w:sz w:val="20"/>
          <w:szCs w:val="20"/>
        </w:rPr>
        <w:t>)         (фамилия, инициалы проверяющего)</w:t>
      </w: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>_________________________</w:t>
      </w:r>
      <w:r>
        <w:rPr>
          <w:bCs/>
          <w:color w:val="000000"/>
          <w:spacing w:val="-2"/>
        </w:rPr>
        <w:t>______</w:t>
      </w:r>
      <w:r w:rsidRPr="00D03EF5">
        <w:rPr>
          <w:bCs/>
          <w:color w:val="000000"/>
          <w:spacing w:val="-2"/>
        </w:rPr>
        <w:t xml:space="preserve">          __</w:t>
      </w:r>
      <w:r>
        <w:rPr>
          <w:bCs/>
          <w:color w:val="000000"/>
          <w:spacing w:val="-2"/>
        </w:rPr>
        <w:t>______________________________________</w:t>
      </w:r>
    </w:p>
    <w:p w:rsidR="00D93FD4" w:rsidRPr="00D03EF5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D03EF5">
        <w:rPr>
          <w:bCs/>
          <w:color w:val="000000"/>
          <w:spacing w:val="-2"/>
          <w:sz w:val="20"/>
          <w:szCs w:val="20"/>
        </w:rPr>
        <w:t>заполняющего</w:t>
      </w:r>
      <w:proofErr w:type="gramEnd"/>
      <w:r w:rsidRPr="00D03EF5">
        <w:rPr>
          <w:bCs/>
          <w:color w:val="000000"/>
          <w:spacing w:val="-2"/>
          <w:sz w:val="20"/>
          <w:szCs w:val="20"/>
        </w:rPr>
        <w:t xml:space="preserve"> проверочный лист) (фамилия, инициалы </w:t>
      </w:r>
      <w:r>
        <w:rPr>
          <w:bCs/>
          <w:color w:val="000000"/>
          <w:spacing w:val="-2"/>
          <w:sz w:val="20"/>
          <w:szCs w:val="20"/>
        </w:rPr>
        <w:t>заполняющего проверочный лист</w:t>
      </w:r>
      <w:r w:rsidRPr="00D03EF5">
        <w:rPr>
          <w:bCs/>
          <w:color w:val="000000"/>
          <w:spacing w:val="-2"/>
          <w:sz w:val="20"/>
          <w:szCs w:val="20"/>
        </w:rPr>
        <w:t>)</w:t>
      </w: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D93FD4" w:rsidRPr="00D03EF5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«_____» _____________________</w:t>
      </w:r>
    </w:p>
    <w:p w:rsidR="00D93FD4" w:rsidRPr="00827F3D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>(дата составления проверочного листа)</w:t>
      </w: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D93FD4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 xml:space="preserve">С </w:t>
      </w:r>
      <w:r>
        <w:rPr>
          <w:bCs/>
          <w:color w:val="000000"/>
          <w:spacing w:val="-2"/>
        </w:rPr>
        <w:t xml:space="preserve">проверочным листом </w:t>
      </w:r>
      <w:proofErr w:type="gramStart"/>
      <w:r>
        <w:rPr>
          <w:bCs/>
          <w:color w:val="000000"/>
          <w:spacing w:val="-2"/>
        </w:rPr>
        <w:t>ознакомлен</w:t>
      </w:r>
      <w:proofErr w:type="gramEnd"/>
      <w:r w:rsidRPr="00D03EF5">
        <w:rPr>
          <w:bCs/>
          <w:color w:val="000000"/>
          <w:spacing w:val="-2"/>
        </w:rPr>
        <w:t>:</w:t>
      </w:r>
    </w:p>
    <w:p w:rsidR="00D93FD4" w:rsidRPr="00D03EF5" w:rsidRDefault="00D93FD4" w:rsidP="00D93FD4">
      <w:pPr>
        <w:spacing w:line="259" w:lineRule="auto"/>
        <w:jc w:val="both"/>
        <w:rPr>
          <w:bCs/>
          <w:color w:val="000000"/>
          <w:spacing w:val="-2"/>
          <w:sz w:val="20"/>
          <w:szCs w:val="20"/>
        </w:rPr>
      </w:pPr>
      <w:proofErr w:type="gramStart"/>
      <w:r w:rsidRPr="00D03EF5">
        <w:rPr>
          <w:bCs/>
          <w:color w:val="000000"/>
          <w:spacing w:val="-2"/>
        </w:rPr>
        <w:t>__________________________________________________________________________</w:t>
      </w:r>
      <w:r>
        <w:rPr>
          <w:bCs/>
          <w:color w:val="000000"/>
          <w:spacing w:val="-2"/>
        </w:rPr>
        <w:t>__________</w:t>
      </w:r>
      <w:r w:rsidRPr="00D03EF5">
        <w:rPr>
          <w:bCs/>
          <w:color w:val="000000"/>
          <w:spacing w:val="-2"/>
          <w:sz w:val="20"/>
          <w:szCs w:val="20"/>
        </w:rPr>
        <w:t>(Фамилия, имя, отчество (при наличии) руководителя юридического лица либо представителя юридического лица, фамилия, имя, отчество (при наличии) индивидуального предпринимателя либо его представителя)</w:t>
      </w:r>
      <w:proofErr w:type="gramEnd"/>
    </w:p>
    <w:p w:rsidR="00D93FD4" w:rsidRPr="00D03EF5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br/>
        <w:t xml:space="preserve">    «__</w:t>
      </w:r>
      <w:r w:rsidRPr="00D03EF5">
        <w:rPr>
          <w:bCs/>
          <w:color w:val="000000"/>
          <w:spacing w:val="-2"/>
        </w:rPr>
        <w:t>__</w:t>
      </w:r>
      <w:r>
        <w:rPr>
          <w:bCs/>
          <w:color w:val="000000"/>
          <w:spacing w:val="-2"/>
        </w:rPr>
        <w:t>»</w:t>
      </w:r>
      <w:r w:rsidRPr="00D03EF5">
        <w:rPr>
          <w:bCs/>
          <w:color w:val="000000"/>
          <w:spacing w:val="-2"/>
        </w:rPr>
        <w:t xml:space="preserve"> __________</w:t>
      </w:r>
      <w:r>
        <w:rPr>
          <w:bCs/>
          <w:color w:val="000000"/>
          <w:spacing w:val="-2"/>
        </w:rPr>
        <w:t>_____</w:t>
      </w:r>
      <w:r w:rsidRPr="00D03EF5">
        <w:rPr>
          <w:bCs/>
          <w:color w:val="000000"/>
          <w:spacing w:val="-2"/>
        </w:rPr>
        <w:t xml:space="preserve">                       ____________</w:t>
      </w:r>
      <w:r>
        <w:rPr>
          <w:bCs/>
          <w:color w:val="000000"/>
          <w:spacing w:val="-2"/>
        </w:rPr>
        <w:t>______________</w:t>
      </w:r>
    </w:p>
    <w:p w:rsidR="00D93FD4" w:rsidRPr="00D03EF5" w:rsidRDefault="00D93FD4" w:rsidP="00D93FD4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>
        <w:rPr>
          <w:bCs/>
          <w:color w:val="000000"/>
          <w:spacing w:val="-2"/>
          <w:sz w:val="20"/>
          <w:szCs w:val="20"/>
        </w:rPr>
        <w:t>(дата ознакомления)</w:t>
      </w:r>
      <w:r w:rsidRPr="00D03EF5">
        <w:rPr>
          <w:bCs/>
          <w:color w:val="000000"/>
          <w:spacing w:val="-2"/>
          <w:sz w:val="20"/>
          <w:szCs w:val="20"/>
        </w:rPr>
        <w:t xml:space="preserve">      (подпись)</w:t>
      </w:r>
    </w:p>
    <w:p w:rsidR="00D93FD4" w:rsidRDefault="00D93FD4" w:rsidP="00D93FD4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D93FD4" w:rsidRDefault="00D93FD4" w:rsidP="00D93FD4">
      <w:pPr>
        <w:jc w:val="center"/>
        <w:rPr>
          <w:b/>
        </w:rPr>
      </w:pPr>
    </w:p>
    <w:p w:rsidR="00D93FD4" w:rsidRPr="004A4EC2" w:rsidRDefault="00D93FD4" w:rsidP="00D93FD4"/>
    <w:p w:rsidR="0008175B" w:rsidRDefault="0008175B"/>
    <w:sectPr w:rsidR="0008175B" w:rsidSect="00EF7715">
      <w:headerReference w:type="default" r:id="rId4"/>
      <w:footerReference w:type="default" r:id="rId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7C8" w:rsidRDefault="00D93FD4">
    <w:pPr>
      <w:pStyle w:val="a6"/>
      <w:jc w:val="center"/>
    </w:pPr>
  </w:p>
  <w:p w:rsidR="008147C8" w:rsidRDefault="00D93FD4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795631"/>
      <w:docPartObj>
        <w:docPartGallery w:val="Page Numbers (Top of Page)"/>
        <w:docPartUnique/>
      </w:docPartObj>
    </w:sdtPr>
    <w:sdtEndPr/>
    <w:sdtContent>
      <w:p w:rsidR="008147C8" w:rsidRDefault="00D93F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147C8" w:rsidRDefault="00D93F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FD4"/>
    <w:rsid w:val="0008175B"/>
    <w:rsid w:val="001D22C6"/>
    <w:rsid w:val="00D9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3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3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3F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5019</Characters>
  <Application>Microsoft Office Word</Application>
  <DocSecurity>0</DocSecurity>
  <Lines>41</Lines>
  <Paragraphs>11</Paragraphs>
  <ScaleCrop>false</ScaleCrop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2018-03-14T08:48:00Z</dcterms:created>
  <dcterms:modified xsi:type="dcterms:W3CDTF">2018-03-14T08:49:00Z</dcterms:modified>
</cp:coreProperties>
</file>